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36"/>
          <w:szCs w:val="36"/>
        </w:rPr>
        <w:t xml:space="preserve">        </w:t>
      </w:r>
      <w:bookmarkStart w:id="0" w:name="_GoBack"/>
      <w:r>
        <w:rPr>
          <w:rFonts w:hint="eastAsia"/>
          <w:sz w:val="44"/>
          <w:szCs w:val="44"/>
        </w:rPr>
        <w:t>陕西商会理事会成员推荐表</w:t>
      </w:r>
      <w:bookmarkEnd w:id="0"/>
    </w:p>
    <w:tbl>
      <w:tblPr>
        <w:tblStyle w:val="5"/>
        <w:tblW w:w="8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88"/>
        <w:gridCol w:w="1276"/>
        <w:gridCol w:w="1276"/>
        <w:gridCol w:w="1276"/>
        <w:gridCol w:w="127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网址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人职务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公司情况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员工人数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申请单位意见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（签章）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共青团陕西省委驻津工作委员会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（签章）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陕西商会意见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（签章）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E"/>
    <w:rsid w:val="00054755"/>
    <w:rsid w:val="001F0961"/>
    <w:rsid w:val="004E7F16"/>
    <w:rsid w:val="00504C31"/>
    <w:rsid w:val="007E7052"/>
    <w:rsid w:val="00931BAE"/>
    <w:rsid w:val="00C94E6A"/>
    <w:rsid w:val="00CE4A00"/>
    <w:rsid w:val="06D376AD"/>
    <w:rsid w:val="464929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ScaleCrop>false</ScaleCrop>
  <LinksUpToDate>false</LinksUpToDate>
  <CharactersWithSpaces>527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2016-10-12T11:36:00Z</dcterms:created>
  <dc:creator>Administrator</dc:creator>
  <cp:lastModifiedBy>Administrator</cp:lastModifiedBy>
  <dcterms:modified xsi:type="dcterms:W3CDTF">2016-11-09T10:53:43Z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